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C07C" w14:textId="77777777" w:rsidR="00E30929" w:rsidRPr="00E30929" w:rsidRDefault="00E30929" w:rsidP="00E30929">
      <w:pPr>
        <w:rPr>
          <w:b/>
          <w:bCs/>
          <w:sz w:val="32"/>
          <w:szCs w:val="32"/>
        </w:rPr>
      </w:pPr>
      <w:r w:rsidRPr="00E30929">
        <w:rPr>
          <w:b/>
          <w:bCs/>
          <w:sz w:val="32"/>
          <w:szCs w:val="32"/>
        </w:rPr>
        <w:t>CA Home Insurance Shopping Help Webinar</w:t>
      </w:r>
    </w:p>
    <w:p w14:paraId="014F3A9F" w14:textId="1790B984" w:rsidR="007B32B2" w:rsidRDefault="00E30929">
      <w:pPr>
        <w:rPr>
          <w:b/>
          <w:bCs/>
          <w:sz w:val="32"/>
          <w:szCs w:val="32"/>
        </w:rPr>
      </w:pPr>
      <w:hyperlink r:id="rId4" w:history="1">
        <w:r w:rsidRPr="00E002FD">
          <w:rPr>
            <w:rStyle w:val="Hyperlink"/>
            <w:b/>
            <w:bCs/>
            <w:sz w:val="32"/>
            <w:szCs w:val="32"/>
          </w:rPr>
          <w:t>https://uphelp.org/events/2025-ca-r2p-webinar/</w:t>
        </w:r>
      </w:hyperlink>
    </w:p>
    <w:p w14:paraId="19F567E4" w14:textId="77777777" w:rsidR="00E30929" w:rsidRDefault="00E30929"/>
    <w:p w14:paraId="55C5C1A6" w14:textId="77777777" w:rsidR="00E30929" w:rsidRPr="00E30929" w:rsidRDefault="00E30929" w:rsidP="00E30929">
      <w:pPr>
        <w:rPr>
          <w:b/>
          <w:bCs/>
        </w:rPr>
      </w:pPr>
      <w:r w:rsidRPr="00E30929">
        <w:rPr>
          <w:b/>
          <w:bCs/>
        </w:rPr>
        <w:t>Replacing Your Wildfire-Destroyed Home: Options and Insurance Considerations</w:t>
      </w:r>
    </w:p>
    <w:p w14:paraId="4C47A72C" w14:textId="59A982C3" w:rsidR="00E30929" w:rsidRDefault="00E30929">
      <w:hyperlink r:id="rId5" w:history="1">
        <w:r w:rsidRPr="00E002FD">
          <w:rPr>
            <w:rStyle w:val="Hyperlink"/>
          </w:rPr>
          <w:t>https://uphelp.org/events/replacing-your-wildfire-destroyed-home-options-and-insurance-considerations/</w:t>
        </w:r>
      </w:hyperlink>
    </w:p>
    <w:p w14:paraId="0CD21532" w14:textId="77777777" w:rsidR="00E30929" w:rsidRDefault="00E30929"/>
    <w:p w14:paraId="6224CBBC" w14:textId="77777777" w:rsidR="00E30929" w:rsidRPr="00E30929" w:rsidRDefault="00E30929" w:rsidP="00E30929">
      <w:pPr>
        <w:rPr>
          <w:b/>
          <w:bCs/>
        </w:rPr>
      </w:pPr>
      <w:r w:rsidRPr="00E30929">
        <w:rPr>
          <w:b/>
          <w:bCs/>
        </w:rPr>
        <w:t>How to Read and Understand Your Policy</w:t>
      </w:r>
    </w:p>
    <w:p w14:paraId="627816AA" w14:textId="6586438B" w:rsidR="00E30929" w:rsidRDefault="00E30929">
      <w:hyperlink r:id="rId6" w:history="1">
        <w:r w:rsidRPr="00E002FD">
          <w:rPr>
            <w:rStyle w:val="Hyperlink"/>
          </w:rPr>
          <w:t>https://uphelp.org/events/how-to-read-and-understand-your-policy-3/</w:t>
        </w:r>
      </w:hyperlink>
    </w:p>
    <w:p w14:paraId="278E1211" w14:textId="77777777" w:rsidR="00E30929" w:rsidRDefault="00E30929"/>
    <w:p w14:paraId="16B26C8A" w14:textId="77777777" w:rsidR="00E30929" w:rsidRPr="00E30929" w:rsidRDefault="00E30929" w:rsidP="00E30929">
      <w:pPr>
        <w:rPr>
          <w:b/>
          <w:bCs/>
        </w:rPr>
      </w:pPr>
      <w:r w:rsidRPr="00E30929">
        <w:rPr>
          <w:b/>
          <w:bCs/>
        </w:rPr>
        <w:t>Finances of Rebuilding</w:t>
      </w:r>
    </w:p>
    <w:p w14:paraId="36891895" w14:textId="6A480FB2" w:rsidR="00E30929" w:rsidRDefault="00E30929">
      <w:hyperlink r:id="rId7" w:history="1">
        <w:r w:rsidRPr="00E002FD">
          <w:rPr>
            <w:rStyle w:val="Hyperlink"/>
          </w:rPr>
          <w:t>https://uphelp.org/events/finances-of-rebuilding/</w:t>
        </w:r>
      </w:hyperlink>
    </w:p>
    <w:p w14:paraId="5B0CC1B6" w14:textId="77777777" w:rsidR="00E30929" w:rsidRDefault="00E30929"/>
    <w:p w14:paraId="3C967D76" w14:textId="77777777" w:rsidR="00E30929" w:rsidRPr="00E30929" w:rsidRDefault="00E30929" w:rsidP="00E30929">
      <w:pPr>
        <w:rPr>
          <w:b/>
          <w:bCs/>
        </w:rPr>
      </w:pPr>
      <w:r w:rsidRPr="00E30929">
        <w:rPr>
          <w:b/>
          <w:bCs/>
        </w:rPr>
        <w:t>Navigating Your Contents Claim</w:t>
      </w:r>
    </w:p>
    <w:p w14:paraId="0E1D2E39" w14:textId="7D1D54E9" w:rsidR="00E30929" w:rsidRDefault="00E30929">
      <w:hyperlink r:id="rId8" w:history="1">
        <w:r w:rsidRPr="00E002FD">
          <w:rPr>
            <w:rStyle w:val="Hyperlink"/>
          </w:rPr>
          <w:t>https://uphelp.org/events/navigating-your-contents-claim-10-29-2024/</w:t>
        </w:r>
      </w:hyperlink>
    </w:p>
    <w:p w14:paraId="1D64C8B8" w14:textId="77777777" w:rsidR="00E30929" w:rsidRDefault="00E30929"/>
    <w:p w14:paraId="1C2DF988" w14:textId="77777777" w:rsidR="00E30929" w:rsidRPr="00E30929" w:rsidRDefault="00E30929" w:rsidP="00E30929">
      <w:pPr>
        <w:rPr>
          <w:b/>
          <w:bCs/>
        </w:rPr>
      </w:pPr>
      <w:r w:rsidRPr="00E30929">
        <w:rPr>
          <w:b/>
          <w:bCs/>
        </w:rPr>
        <w:t>Wildfire Recovery and Insurance Orientation</w:t>
      </w:r>
    </w:p>
    <w:p w14:paraId="79CA409F" w14:textId="774EFAF8" w:rsidR="00E30929" w:rsidRDefault="00E30929">
      <w:hyperlink r:id="rId9" w:history="1">
        <w:r w:rsidRPr="00E002FD">
          <w:rPr>
            <w:rStyle w:val="Hyperlink"/>
          </w:rPr>
          <w:t>https://uphelp.org/events/wildfire-recovery-and-insurance-orientation/</w:t>
        </w:r>
      </w:hyperlink>
    </w:p>
    <w:p w14:paraId="5BC0C6E5" w14:textId="77777777" w:rsidR="00E30929" w:rsidRDefault="00E30929"/>
    <w:p w14:paraId="768E6E0B" w14:textId="77777777" w:rsidR="00E30929" w:rsidRPr="00E30929" w:rsidRDefault="00E30929" w:rsidP="00E30929">
      <w:pPr>
        <w:rPr>
          <w:b/>
          <w:bCs/>
        </w:rPr>
      </w:pPr>
      <w:r w:rsidRPr="00E30929">
        <w:rPr>
          <w:b/>
          <w:bCs/>
        </w:rPr>
        <w:t>Construction, Financing, and Project Completion</w:t>
      </w:r>
    </w:p>
    <w:p w14:paraId="49959A99" w14:textId="57879AC8" w:rsidR="00E30929" w:rsidRDefault="00E30929">
      <w:hyperlink r:id="rId10" w:history="1">
        <w:r w:rsidRPr="00E002FD">
          <w:rPr>
            <w:rStyle w:val="Hyperlink"/>
          </w:rPr>
          <w:t>https://uphelp.org/events/construction-financing-and-project-completion-2/</w:t>
        </w:r>
      </w:hyperlink>
    </w:p>
    <w:p w14:paraId="2CA57A82" w14:textId="77777777" w:rsidR="00E30929" w:rsidRDefault="00E30929"/>
    <w:p w14:paraId="0882ACA1" w14:textId="77777777" w:rsidR="00E30929" w:rsidRPr="00E30929" w:rsidRDefault="00E30929" w:rsidP="00E30929">
      <w:pPr>
        <w:rPr>
          <w:b/>
          <w:bCs/>
        </w:rPr>
      </w:pPr>
      <w:r w:rsidRPr="00E30929">
        <w:rPr>
          <w:b/>
          <w:bCs/>
        </w:rPr>
        <w:t>Taxing Matters for Disaster-Impacted Households</w:t>
      </w:r>
    </w:p>
    <w:p w14:paraId="7B081EB4" w14:textId="466F0A35" w:rsidR="00E30929" w:rsidRDefault="00E30929">
      <w:hyperlink r:id="rId11" w:history="1">
        <w:r w:rsidRPr="00E002FD">
          <w:rPr>
            <w:rStyle w:val="Hyperlink"/>
          </w:rPr>
          <w:t>https://uphelp.org/events/taxing-matters-for-disaster-impacted-households-2/</w:t>
        </w:r>
      </w:hyperlink>
    </w:p>
    <w:p w14:paraId="6D7B8F16" w14:textId="77777777" w:rsidR="00E30929" w:rsidRDefault="00E30929"/>
    <w:p w14:paraId="1F95F79D" w14:textId="77777777" w:rsidR="00E30929" w:rsidRDefault="00E30929"/>
    <w:sectPr w:rsidR="00E3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1E"/>
    <w:rsid w:val="000B02C2"/>
    <w:rsid w:val="007B32B2"/>
    <w:rsid w:val="00890021"/>
    <w:rsid w:val="008F6BAC"/>
    <w:rsid w:val="009736FC"/>
    <w:rsid w:val="00AB16BF"/>
    <w:rsid w:val="00B026E4"/>
    <w:rsid w:val="00B62ACB"/>
    <w:rsid w:val="00BC631E"/>
    <w:rsid w:val="00BC70C3"/>
    <w:rsid w:val="00C84405"/>
    <w:rsid w:val="00D63E3B"/>
    <w:rsid w:val="00E3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BBCF"/>
  <w15:chartTrackingRefBased/>
  <w15:docId w15:val="{67FCA5BB-BE61-4F17-B8A4-B0715C52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3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3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3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3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3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9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help.org/events/navigating-your-contents-claim-10-29-202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phelp.org/events/finances-of-rebuildin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phelp.org/events/how-to-read-and-understand-your-policy-3/" TargetMode="External"/><Relationship Id="rId11" Type="http://schemas.openxmlformats.org/officeDocument/2006/relationships/hyperlink" Target="https://uphelp.org/events/taxing-matters-for-disaster-impacted-households-2/" TargetMode="External"/><Relationship Id="rId5" Type="http://schemas.openxmlformats.org/officeDocument/2006/relationships/hyperlink" Target="https://uphelp.org/events/replacing-your-wildfire-destroyed-home-options-and-insurance-considerations/" TargetMode="External"/><Relationship Id="rId10" Type="http://schemas.openxmlformats.org/officeDocument/2006/relationships/hyperlink" Target="https://uphelp.org/events/construction-financing-and-project-completion-2/" TargetMode="External"/><Relationship Id="rId4" Type="http://schemas.openxmlformats.org/officeDocument/2006/relationships/hyperlink" Target="https://uphelp.org/events/2025-ca-r2p-webinar/" TargetMode="External"/><Relationship Id="rId9" Type="http://schemas.openxmlformats.org/officeDocument/2006/relationships/hyperlink" Target="https://uphelp.org/events/wildfire-recovery-and-insurance-orien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2025-12-01T00:47:00Z</dcterms:created>
  <dcterms:modified xsi:type="dcterms:W3CDTF">2025-12-02T21:25:00Z</dcterms:modified>
</cp:coreProperties>
</file>